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0DEC8" w14:textId="77777777" w:rsidR="00457AB0" w:rsidRPr="00457AB0" w:rsidRDefault="00457AB0" w:rsidP="00457AB0">
      <w:pPr>
        <w:spacing w:after="0" w:line="360" w:lineRule="auto"/>
        <w:jc w:val="center"/>
        <w:rPr>
          <w:rFonts w:ascii="Times New Roman" w:hAnsi="Times New Roman" w:cs="Times New Roman"/>
          <w:b/>
          <w:bCs/>
          <w:lang w:val="en-GB"/>
        </w:rPr>
      </w:pPr>
      <w:r w:rsidRPr="00457AB0">
        <w:rPr>
          <w:rFonts w:ascii="Times New Roman" w:hAnsi="Times New Roman" w:cs="Times New Roman"/>
          <w:noProof/>
        </w:rPr>
        <w:drawing>
          <wp:inline distT="0" distB="0" distL="0" distR="0" wp14:anchorId="26BAA098" wp14:editId="60AF9DB1">
            <wp:extent cx="790575" cy="819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srcRect/>
                    <a:stretch>
                      <a:fillRect/>
                    </a:stretch>
                  </pic:blipFill>
                  <pic:spPr bwMode="auto">
                    <a:xfrm>
                      <a:off x="0" y="0"/>
                      <a:ext cx="790575" cy="819150"/>
                    </a:xfrm>
                    <a:prstGeom prst="rect">
                      <a:avLst/>
                    </a:prstGeom>
                    <a:noFill/>
                    <a:ln w="9525">
                      <a:noFill/>
                      <a:miter lim="800000"/>
                      <a:headEnd/>
                      <a:tailEnd/>
                    </a:ln>
                  </pic:spPr>
                </pic:pic>
              </a:graphicData>
            </a:graphic>
          </wp:inline>
        </w:drawing>
      </w:r>
    </w:p>
    <w:p w14:paraId="21531C5C" w14:textId="134BBAFC" w:rsidR="004B615C" w:rsidRDefault="004B615C" w:rsidP="00457AB0">
      <w:pPr>
        <w:spacing w:after="0" w:line="360" w:lineRule="auto"/>
        <w:jc w:val="center"/>
        <w:rPr>
          <w:rFonts w:ascii="Times New Roman" w:hAnsi="Times New Roman" w:cs="Times New Roman"/>
          <w:b/>
          <w:bCs/>
          <w:lang w:val="en-GB"/>
        </w:rPr>
      </w:pPr>
      <w:r w:rsidRPr="00457AB0">
        <w:rPr>
          <w:rFonts w:ascii="Times New Roman" w:hAnsi="Times New Roman" w:cs="Times New Roman"/>
          <w:b/>
          <w:bCs/>
          <w:lang w:val="en-GB"/>
        </w:rPr>
        <w:t xml:space="preserve">NHSRC </w:t>
      </w:r>
      <w:r w:rsidR="00B673EB" w:rsidRPr="00457AB0">
        <w:rPr>
          <w:rFonts w:ascii="Times New Roman" w:hAnsi="Times New Roman" w:cs="Times New Roman"/>
          <w:b/>
          <w:bCs/>
          <w:lang w:val="en-GB"/>
        </w:rPr>
        <w:t xml:space="preserve">CONFIDENTIALITY AGREEMENT </w:t>
      </w:r>
      <w:r w:rsidRPr="00457AB0">
        <w:rPr>
          <w:rFonts w:ascii="Times New Roman" w:hAnsi="Times New Roman" w:cs="Times New Roman"/>
          <w:b/>
          <w:bCs/>
          <w:lang w:val="en-GB"/>
        </w:rPr>
        <w:t xml:space="preserve">FORM 02-01 </w:t>
      </w:r>
    </w:p>
    <w:p w14:paraId="1351A100" w14:textId="77777777" w:rsidR="00457AB0" w:rsidRPr="00457AB0" w:rsidRDefault="00457AB0" w:rsidP="00457AB0">
      <w:pPr>
        <w:spacing w:after="0" w:line="360" w:lineRule="auto"/>
        <w:jc w:val="center"/>
        <w:rPr>
          <w:rFonts w:ascii="Times New Roman" w:hAnsi="Times New Roman" w:cs="Times New Roman"/>
          <w:b/>
          <w:bCs/>
          <w:lang w:val="en-GB"/>
        </w:rPr>
      </w:pPr>
    </w:p>
    <w:p w14:paraId="0B726BC8" w14:textId="77777777" w:rsidR="004B615C" w:rsidRPr="00457AB0" w:rsidRDefault="004B615C" w:rsidP="00457AB0">
      <w:pPr>
        <w:spacing w:after="0" w:line="360" w:lineRule="auto"/>
        <w:jc w:val="both"/>
        <w:rPr>
          <w:rFonts w:ascii="Times New Roman" w:hAnsi="Times New Roman" w:cs="Times New Roman"/>
          <w:b/>
          <w:i/>
          <w:lang w:val="en-GB"/>
        </w:rPr>
      </w:pPr>
      <w:r w:rsidRPr="00457AB0">
        <w:rPr>
          <w:rFonts w:ascii="Times New Roman" w:hAnsi="Times New Roman" w:cs="Times New Roman"/>
          <w:b/>
          <w:i/>
          <w:lang w:val="en-GB"/>
        </w:rPr>
        <w:t>[The following agreement shall be signed once by all members upon appointment and kept on file. Visitors attending NHSRC meetings shall be required to sign before the meeting starts].</w:t>
      </w:r>
    </w:p>
    <w:p w14:paraId="3F9D9C97" w14:textId="77777777" w:rsidR="004B615C" w:rsidRPr="00457AB0" w:rsidRDefault="004B615C" w:rsidP="00457AB0">
      <w:pPr>
        <w:spacing w:after="0" w:line="360" w:lineRule="auto"/>
        <w:jc w:val="both"/>
        <w:rPr>
          <w:rFonts w:ascii="Times New Roman" w:hAnsi="Times New Roman" w:cs="Times New Roman"/>
          <w:b/>
          <w:i/>
          <w:lang w:val="en-GB"/>
        </w:rPr>
      </w:pPr>
    </w:p>
    <w:p w14:paraId="1C8D2AE5" w14:textId="77777777" w:rsidR="004B615C" w:rsidRPr="00457AB0" w:rsidRDefault="004B615C" w:rsidP="00457AB0">
      <w:pPr>
        <w:spacing w:after="0" w:line="360" w:lineRule="auto"/>
        <w:jc w:val="both"/>
        <w:rPr>
          <w:rFonts w:ascii="Times New Roman" w:hAnsi="Times New Roman" w:cs="Times New Roman"/>
          <w:lang w:val="en-GB"/>
        </w:rPr>
      </w:pPr>
      <w:r w:rsidRPr="00457AB0">
        <w:rPr>
          <w:rFonts w:ascii="Times New Roman" w:hAnsi="Times New Roman" w:cs="Times New Roman"/>
          <w:lang w:val="en-GB"/>
        </w:rPr>
        <w:t>I acknowledge that confidential, proprietary and/or other sensitive information may be discussed or distributed at meetings of the National Health Sciences Research Committee of the Government of Malawi. Except to the extent that disclosure may be required by applicable law, I affirm that I will hold in strictest confidence all information I receive during the course and scope of my service to the NHSRC and/or attendance at NHSRC meetings.</w:t>
      </w:r>
    </w:p>
    <w:p w14:paraId="38176C51" w14:textId="77777777" w:rsidR="004B615C" w:rsidRPr="00457AB0" w:rsidRDefault="004B615C" w:rsidP="00457AB0">
      <w:pPr>
        <w:spacing w:after="0" w:line="360" w:lineRule="auto"/>
        <w:jc w:val="both"/>
        <w:rPr>
          <w:rFonts w:ascii="Times New Roman" w:hAnsi="Times New Roman" w:cs="Times New Roman"/>
          <w:lang w:val="en-GB"/>
        </w:rPr>
      </w:pPr>
    </w:p>
    <w:p w14:paraId="75A3325E" w14:textId="6DDB1402" w:rsidR="004B615C" w:rsidRPr="00457AB0" w:rsidRDefault="004B615C" w:rsidP="00457AB0">
      <w:pPr>
        <w:spacing w:after="0" w:line="360" w:lineRule="auto"/>
        <w:rPr>
          <w:rFonts w:ascii="Times New Roman" w:hAnsi="Times New Roman" w:cs="Times New Roman"/>
          <w:lang w:val="en-GB"/>
        </w:rPr>
      </w:pPr>
      <w:r w:rsidRPr="00457AB0">
        <w:rPr>
          <w:rFonts w:ascii="Times New Roman" w:hAnsi="Times New Roman" w:cs="Times New Roman"/>
          <w:lang w:val="en-GB"/>
        </w:rPr>
        <w:t xml:space="preserve">Full Name in Block </w:t>
      </w:r>
      <w:r w:rsidR="00457AB0" w:rsidRPr="00457AB0">
        <w:rPr>
          <w:rFonts w:ascii="Times New Roman" w:hAnsi="Times New Roman" w:cs="Times New Roman"/>
          <w:lang w:val="en-GB"/>
        </w:rPr>
        <w:t>Capital:</w:t>
      </w:r>
      <w:r w:rsidRPr="00457AB0">
        <w:rPr>
          <w:rFonts w:ascii="Times New Roman" w:hAnsi="Times New Roman" w:cs="Times New Roman"/>
          <w:lang w:val="en-GB"/>
        </w:rPr>
        <w:t xml:space="preserve"> ______________________________________________ </w:t>
      </w:r>
    </w:p>
    <w:p w14:paraId="10D04347" w14:textId="77777777" w:rsidR="004B615C" w:rsidRPr="00457AB0" w:rsidRDefault="004B615C" w:rsidP="00457AB0">
      <w:pPr>
        <w:spacing w:after="0" w:line="360" w:lineRule="auto"/>
        <w:rPr>
          <w:rFonts w:ascii="Times New Roman" w:hAnsi="Times New Roman" w:cs="Times New Roman"/>
          <w:b/>
          <w:bCs/>
          <w:lang w:val="en-GB"/>
        </w:rPr>
      </w:pPr>
    </w:p>
    <w:p w14:paraId="5ABF6704" w14:textId="50F484B9" w:rsidR="004B615C" w:rsidRPr="00457AB0" w:rsidRDefault="00457AB0" w:rsidP="00457AB0">
      <w:pPr>
        <w:spacing w:after="0" w:line="360" w:lineRule="auto"/>
        <w:rPr>
          <w:rFonts w:ascii="Times New Roman" w:hAnsi="Times New Roman" w:cs="Times New Roman"/>
          <w:lang w:val="en-GB"/>
        </w:rPr>
      </w:pPr>
      <w:r w:rsidRPr="00457AB0">
        <w:rPr>
          <w:rFonts w:ascii="Times New Roman" w:hAnsi="Times New Roman" w:cs="Times New Roman"/>
          <w:lang w:val="en-GB"/>
        </w:rPr>
        <w:t>Signature:</w:t>
      </w:r>
      <w:r w:rsidR="004B615C" w:rsidRPr="00457AB0">
        <w:rPr>
          <w:rFonts w:ascii="Times New Roman" w:hAnsi="Times New Roman" w:cs="Times New Roman"/>
          <w:lang w:val="en-GB"/>
        </w:rPr>
        <w:t xml:space="preserve"> _______________________________________________________</w:t>
      </w:r>
    </w:p>
    <w:p w14:paraId="7BDFD90B" w14:textId="77777777" w:rsidR="004B615C" w:rsidRPr="00457AB0" w:rsidRDefault="004B615C" w:rsidP="00457AB0">
      <w:pPr>
        <w:spacing w:after="0" w:line="360" w:lineRule="auto"/>
        <w:rPr>
          <w:rFonts w:ascii="Times New Roman" w:hAnsi="Times New Roman" w:cs="Times New Roman"/>
          <w:lang w:val="en-GB"/>
        </w:rPr>
      </w:pPr>
    </w:p>
    <w:p w14:paraId="096B806B" w14:textId="49B27430" w:rsidR="004B615C" w:rsidRPr="00457AB0" w:rsidRDefault="00457AB0" w:rsidP="00457AB0">
      <w:pPr>
        <w:spacing w:after="0" w:line="360" w:lineRule="auto"/>
        <w:rPr>
          <w:rFonts w:ascii="Times New Roman" w:hAnsi="Times New Roman" w:cs="Times New Roman"/>
          <w:lang w:val="en-GB"/>
        </w:rPr>
      </w:pPr>
      <w:r w:rsidRPr="00457AB0">
        <w:rPr>
          <w:rFonts w:ascii="Times New Roman" w:hAnsi="Times New Roman" w:cs="Times New Roman"/>
          <w:lang w:val="en-GB"/>
        </w:rPr>
        <w:t>Date:</w:t>
      </w:r>
      <w:r w:rsidR="004B615C" w:rsidRPr="00457AB0">
        <w:rPr>
          <w:rFonts w:ascii="Times New Roman" w:hAnsi="Times New Roman" w:cs="Times New Roman"/>
          <w:lang w:val="en-GB"/>
        </w:rPr>
        <w:t xml:space="preserve">  ____________________________________________</w:t>
      </w:r>
    </w:p>
    <w:p w14:paraId="48DF8910" w14:textId="77777777" w:rsidR="004B615C" w:rsidRPr="00457AB0" w:rsidRDefault="004B615C" w:rsidP="00457AB0">
      <w:pPr>
        <w:spacing w:after="0" w:line="360" w:lineRule="auto"/>
        <w:rPr>
          <w:rFonts w:ascii="Times New Roman" w:hAnsi="Times New Roman" w:cs="Times New Roman"/>
          <w:lang w:val="en-GB"/>
        </w:rPr>
      </w:pPr>
    </w:p>
    <w:p w14:paraId="429A02B4" w14:textId="77777777" w:rsidR="004B615C" w:rsidRPr="00457AB0" w:rsidRDefault="004B615C" w:rsidP="00457AB0">
      <w:pPr>
        <w:spacing w:after="0" w:line="360" w:lineRule="auto"/>
        <w:rPr>
          <w:rFonts w:ascii="Times New Roman" w:hAnsi="Times New Roman" w:cs="Times New Roman"/>
          <w:lang w:val="en-GB"/>
        </w:rPr>
      </w:pPr>
      <w:r w:rsidRPr="00457AB0">
        <w:rPr>
          <w:rFonts w:ascii="Times New Roman" w:hAnsi="Times New Roman" w:cs="Times New Roman"/>
          <w:lang w:val="en-GB"/>
        </w:rPr>
        <w:t>Tick the box below if you are member or visitor.</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1080"/>
      </w:tblGrid>
      <w:tr w:rsidR="004B615C" w:rsidRPr="00457AB0" w14:paraId="577C1C0B" w14:textId="77777777">
        <w:tc>
          <w:tcPr>
            <w:tcW w:w="1620" w:type="dxa"/>
            <w:tcBorders>
              <w:top w:val="single" w:sz="4" w:space="0" w:color="auto"/>
              <w:left w:val="single" w:sz="4" w:space="0" w:color="auto"/>
              <w:bottom w:val="single" w:sz="4" w:space="0" w:color="auto"/>
              <w:right w:val="single" w:sz="4" w:space="0" w:color="auto"/>
            </w:tcBorders>
            <w:hideMark/>
          </w:tcPr>
          <w:p w14:paraId="4AB6A597" w14:textId="77777777" w:rsidR="004B615C" w:rsidRPr="00457AB0" w:rsidRDefault="004B615C" w:rsidP="00457AB0">
            <w:pPr>
              <w:spacing w:after="0" w:line="360" w:lineRule="auto"/>
              <w:rPr>
                <w:rFonts w:ascii="Times New Roman" w:hAnsi="Times New Roman" w:cs="Times New Roman"/>
                <w:b/>
                <w:bCs/>
                <w:lang w:val="en-GB"/>
              </w:rPr>
            </w:pPr>
            <w:r w:rsidRPr="00457AB0">
              <w:rPr>
                <w:rFonts w:ascii="Times New Roman" w:hAnsi="Times New Roman" w:cs="Times New Roman"/>
                <w:b/>
                <w:bCs/>
                <w:lang w:val="en-GB"/>
              </w:rPr>
              <w:t>Characteristic</w:t>
            </w:r>
          </w:p>
        </w:tc>
        <w:tc>
          <w:tcPr>
            <w:tcW w:w="1080" w:type="dxa"/>
            <w:tcBorders>
              <w:top w:val="single" w:sz="4" w:space="0" w:color="auto"/>
              <w:left w:val="single" w:sz="4" w:space="0" w:color="auto"/>
              <w:bottom w:val="single" w:sz="4" w:space="0" w:color="auto"/>
              <w:right w:val="single" w:sz="4" w:space="0" w:color="auto"/>
            </w:tcBorders>
            <w:hideMark/>
          </w:tcPr>
          <w:p w14:paraId="5BFB6C71" w14:textId="77777777" w:rsidR="004B615C" w:rsidRPr="00457AB0" w:rsidRDefault="004B615C" w:rsidP="00457AB0">
            <w:pPr>
              <w:spacing w:after="0" w:line="360" w:lineRule="auto"/>
              <w:rPr>
                <w:rFonts w:ascii="Times New Roman" w:hAnsi="Times New Roman" w:cs="Times New Roman"/>
                <w:b/>
                <w:bCs/>
                <w:lang w:val="en-GB"/>
              </w:rPr>
            </w:pPr>
            <w:r w:rsidRPr="00457AB0">
              <w:rPr>
                <w:rFonts w:ascii="Times New Roman" w:hAnsi="Times New Roman" w:cs="Times New Roman"/>
                <w:b/>
                <w:bCs/>
                <w:lang w:val="en-GB"/>
              </w:rPr>
              <w:t>Tick</w:t>
            </w:r>
          </w:p>
        </w:tc>
      </w:tr>
      <w:tr w:rsidR="004B615C" w:rsidRPr="00457AB0" w14:paraId="227442B6" w14:textId="77777777">
        <w:tc>
          <w:tcPr>
            <w:tcW w:w="1620" w:type="dxa"/>
            <w:tcBorders>
              <w:top w:val="single" w:sz="4" w:space="0" w:color="auto"/>
              <w:left w:val="single" w:sz="4" w:space="0" w:color="auto"/>
              <w:bottom w:val="single" w:sz="4" w:space="0" w:color="auto"/>
              <w:right w:val="single" w:sz="4" w:space="0" w:color="auto"/>
            </w:tcBorders>
            <w:hideMark/>
          </w:tcPr>
          <w:p w14:paraId="4F4CA88A" w14:textId="77777777" w:rsidR="004B615C" w:rsidRPr="00457AB0" w:rsidRDefault="004B615C" w:rsidP="00457AB0">
            <w:pPr>
              <w:spacing w:after="0" w:line="360" w:lineRule="auto"/>
              <w:rPr>
                <w:rFonts w:ascii="Times New Roman" w:hAnsi="Times New Roman" w:cs="Times New Roman"/>
                <w:lang w:val="en-GB"/>
              </w:rPr>
            </w:pPr>
            <w:r w:rsidRPr="00457AB0">
              <w:rPr>
                <w:rFonts w:ascii="Times New Roman" w:hAnsi="Times New Roman" w:cs="Times New Roman"/>
                <w:lang w:val="en-GB"/>
              </w:rPr>
              <w:t>Member</w:t>
            </w:r>
          </w:p>
        </w:tc>
        <w:tc>
          <w:tcPr>
            <w:tcW w:w="1080" w:type="dxa"/>
            <w:tcBorders>
              <w:top w:val="single" w:sz="4" w:space="0" w:color="auto"/>
              <w:left w:val="single" w:sz="4" w:space="0" w:color="auto"/>
              <w:bottom w:val="single" w:sz="4" w:space="0" w:color="auto"/>
              <w:right w:val="single" w:sz="4" w:space="0" w:color="auto"/>
            </w:tcBorders>
          </w:tcPr>
          <w:p w14:paraId="4AEA881B" w14:textId="77777777" w:rsidR="004B615C" w:rsidRPr="00457AB0" w:rsidRDefault="004B615C" w:rsidP="00457AB0">
            <w:pPr>
              <w:spacing w:after="0" w:line="360" w:lineRule="auto"/>
              <w:rPr>
                <w:rFonts w:ascii="Times New Roman" w:hAnsi="Times New Roman" w:cs="Times New Roman"/>
                <w:lang w:val="en-GB"/>
              </w:rPr>
            </w:pPr>
          </w:p>
        </w:tc>
      </w:tr>
      <w:tr w:rsidR="004B615C" w:rsidRPr="00457AB0" w14:paraId="4568B23D" w14:textId="77777777">
        <w:tc>
          <w:tcPr>
            <w:tcW w:w="1620" w:type="dxa"/>
            <w:tcBorders>
              <w:top w:val="single" w:sz="4" w:space="0" w:color="auto"/>
              <w:left w:val="single" w:sz="4" w:space="0" w:color="auto"/>
              <w:bottom w:val="single" w:sz="4" w:space="0" w:color="auto"/>
              <w:right w:val="single" w:sz="4" w:space="0" w:color="auto"/>
            </w:tcBorders>
            <w:hideMark/>
          </w:tcPr>
          <w:p w14:paraId="612FFDDB" w14:textId="77777777" w:rsidR="004B615C" w:rsidRPr="00457AB0" w:rsidRDefault="004B615C" w:rsidP="00457AB0">
            <w:pPr>
              <w:spacing w:after="0" w:line="360" w:lineRule="auto"/>
              <w:rPr>
                <w:rFonts w:ascii="Times New Roman" w:hAnsi="Times New Roman" w:cs="Times New Roman"/>
                <w:lang w:val="en-GB"/>
              </w:rPr>
            </w:pPr>
            <w:r w:rsidRPr="00457AB0">
              <w:rPr>
                <w:rFonts w:ascii="Times New Roman" w:hAnsi="Times New Roman" w:cs="Times New Roman"/>
                <w:lang w:val="en-GB"/>
              </w:rPr>
              <w:t>Visitor</w:t>
            </w:r>
          </w:p>
        </w:tc>
        <w:tc>
          <w:tcPr>
            <w:tcW w:w="1080" w:type="dxa"/>
            <w:tcBorders>
              <w:top w:val="single" w:sz="4" w:space="0" w:color="auto"/>
              <w:left w:val="single" w:sz="4" w:space="0" w:color="auto"/>
              <w:bottom w:val="single" w:sz="4" w:space="0" w:color="auto"/>
              <w:right w:val="single" w:sz="4" w:space="0" w:color="auto"/>
            </w:tcBorders>
          </w:tcPr>
          <w:p w14:paraId="092AAE2D" w14:textId="77777777" w:rsidR="004B615C" w:rsidRPr="00457AB0" w:rsidRDefault="004B615C" w:rsidP="00457AB0">
            <w:pPr>
              <w:spacing w:after="0" w:line="360" w:lineRule="auto"/>
              <w:rPr>
                <w:rFonts w:ascii="Times New Roman" w:hAnsi="Times New Roman" w:cs="Times New Roman"/>
                <w:lang w:val="en-GB"/>
              </w:rPr>
            </w:pPr>
          </w:p>
        </w:tc>
      </w:tr>
    </w:tbl>
    <w:p w14:paraId="75ADE6E7" w14:textId="77777777" w:rsidR="004B615C" w:rsidRPr="00457AB0" w:rsidRDefault="004B615C" w:rsidP="00457AB0">
      <w:pPr>
        <w:spacing w:after="0" w:line="360" w:lineRule="auto"/>
        <w:rPr>
          <w:rFonts w:ascii="Times New Roman" w:hAnsi="Times New Roman" w:cs="Times New Roman"/>
          <w:b/>
          <w:bCs/>
          <w:lang w:val="en-GB"/>
        </w:rPr>
      </w:pPr>
    </w:p>
    <w:p w14:paraId="2B802740" w14:textId="77777777" w:rsidR="004B615C" w:rsidRPr="00457AB0" w:rsidRDefault="004B615C" w:rsidP="00457AB0">
      <w:pPr>
        <w:spacing w:after="0" w:line="360" w:lineRule="auto"/>
        <w:rPr>
          <w:rFonts w:ascii="Times New Roman" w:hAnsi="Times New Roman" w:cs="Times New Roman"/>
          <w:b/>
          <w:bCs/>
          <w:lang w:val="en-GB"/>
        </w:rPr>
      </w:pPr>
      <w:r w:rsidRPr="00457AB0">
        <w:rPr>
          <w:rFonts w:ascii="Times New Roman" w:hAnsi="Times New Roman" w:cs="Times New Roman"/>
          <w:b/>
          <w:bCs/>
          <w:lang w:val="en-GB"/>
        </w:rPr>
        <w:t>________________________________________________________________________</w:t>
      </w:r>
    </w:p>
    <w:p w14:paraId="08E07E2C" w14:textId="77777777" w:rsidR="004B615C" w:rsidRPr="00457AB0" w:rsidRDefault="004B615C" w:rsidP="00457AB0">
      <w:pPr>
        <w:spacing w:after="0" w:line="360" w:lineRule="auto"/>
        <w:rPr>
          <w:rFonts w:ascii="Times New Roman" w:hAnsi="Times New Roman" w:cs="Times New Roman"/>
          <w:b/>
          <w:bCs/>
          <w:lang w:val="en-GB"/>
        </w:rPr>
      </w:pPr>
    </w:p>
    <w:p w14:paraId="112F6A4B" w14:textId="77777777" w:rsidR="00BC336F" w:rsidRPr="00457AB0" w:rsidRDefault="00BC336F" w:rsidP="00457AB0">
      <w:pPr>
        <w:spacing w:after="0" w:line="360" w:lineRule="auto"/>
        <w:rPr>
          <w:rFonts w:ascii="Times New Roman" w:hAnsi="Times New Roman" w:cs="Times New Roman"/>
        </w:rPr>
      </w:pPr>
    </w:p>
    <w:sectPr w:rsidR="00BC336F" w:rsidRPr="00457A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D5D24" w14:textId="77777777" w:rsidR="007B1B8D" w:rsidRDefault="007B1B8D" w:rsidP="00457AB0">
      <w:pPr>
        <w:spacing w:after="0" w:line="240" w:lineRule="auto"/>
      </w:pPr>
      <w:r>
        <w:separator/>
      </w:r>
    </w:p>
  </w:endnote>
  <w:endnote w:type="continuationSeparator" w:id="0">
    <w:p w14:paraId="4BF9B315" w14:textId="77777777" w:rsidR="007B1B8D" w:rsidRDefault="007B1B8D" w:rsidP="00457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41AB" w14:textId="77777777" w:rsidR="00555D54" w:rsidRDefault="0055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AA7F" w14:textId="77777777" w:rsidR="00457AB0" w:rsidRDefault="00457AB0" w:rsidP="00457AB0">
    <w:pPr>
      <w:pStyle w:val="FootnoteText"/>
      <w:tabs>
        <w:tab w:val="center" w:pos="5400"/>
      </w:tabs>
      <w:jc w:val="center"/>
      <w:rPr>
        <w:b/>
        <w:bCs/>
      </w:rPr>
    </w:pPr>
    <w:r>
      <w:tab/>
    </w:r>
    <w:r>
      <w:rPr>
        <w:b/>
        <w:bCs/>
      </w:rPr>
      <w:t>Promoting Scientific and Ethical Conduct of Health Research in Malawi</w:t>
    </w:r>
  </w:p>
  <w:p w14:paraId="7685BCD9" w14:textId="77777777" w:rsidR="00457AB0" w:rsidRPr="004F2D4E" w:rsidRDefault="00457AB0" w:rsidP="00457AB0">
    <w:pPr>
      <w:pStyle w:val="FootnoteText"/>
      <w:tabs>
        <w:tab w:val="center" w:pos="5400"/>
      </w:tabs>
      <w:jc w:val="center"/>
      <w:rPr>
        <w:b/>
        <w:bCs/>
      </w:rPr>
    </w:pPr>
    <w:r w:rsidRPr="004F2D4E">
      <w:rPr>
        <w:b/>
        <w:bCs/>
      </w:rPr>
      <w:t xml:space="preserve">Executive Committee: </w:t>
    </w:r>
    <w:r w:rsidRPr="004F2D4E">
      <w:rPr>
        <w:i/>
        <w:iCs/>
      </w:rPr>
      <w:t xml:space="preserve">Dr </w:t>
    </w:r>
    <w:r>
      <w:rPr>
        <w:i/>
        <w:iCs/>
      </w:rPr>
      <w:t>M</w:t>
    </w:r>
    <w:r w:rsidRPr="004F2D4E">
      <w:rPr>
        <w:i/>
        <w:iCs/>
      </w:rPr>
      <w:t xml:space="preserve">. </w:t>
    </w:r>
    <w:r>
      <w:rPr>
        <w:i/>
        <w:iCs/>
      </w:rPr>
      <w:t>Joshua</w:t>
    </w:r>
    <w:r w:rsidRPr="004F2D4E">
      <w:rPr>
        <w:i/>
        <w:iCs/>
      </w:rPr>
      <w:t xml:space="preserve"> (Chairperson), </w:t>
    </w:r>
    <w:r>
      <w:rPr>
        <w:i/>
        <w:iCs/>
      </w:rPr>
      <w:t xml:space="preserve">Dr F. </w:t>
    </w:r>
    <w:proofErr w:type="spellStart"/>
    <w:r>
      <w:rPr>
        <w:i/>
        <w:iCs/>
      </w:rPr>
      <w:t>Namboya</w:t>
    </w:r>
    <w:proofErr w:type="spellEnd"/>
    <w:r>
      <w:rPr>
        <w:i/>
        <w:iCs/>
      </w:rPr>
      <w:t xml:space="preserve"> </w:t>
    </w:r>
    <w:r w:rsidRPr="004F2D4E">
      <w:rPr>
        <w:i/>
        <w:iCs/>
      </w:rPr>
      <w:t>(Vice-Chairperson)</w:t>
    </w:r>
  </w:p>
  <w:p w14:paraId="03AAD48F" w14:textId="77777777" w:rsidR="00457AB0" w:rsidRPr="004F2D4E" w:rsidRDefault="00457AB0" w:rsidP="00457AB0">
    <w:pPr>
      <w:pStyle w:val="FootnoteText"/>
      <w:jc w:val="center"/>
      <w:rPr>
        <w:b/>
        <w:bCs/>
      </w:rPr>
    </w:pPr>
    <w:r w:rsidRPr="004F2D4E">
      <w:rPr>
        <w:b/>
        <w:bCs/>
      </w:rPr>
      <w:t>Registered with the USA Office for Human Research Protections (OHRP) as an International IRB</w:t>
    </w:r>
  </w:p>
  <w:p w14:paraId="4BA93203" w14:textId="77777777" w:rsidR="00457AB0" w:rsidRPr="004F2D4E" w:rsidRDefault="00457AB0" w:rsidP="00457AB0">
    <w:pPr>
      <w:pStyle w:val="FootnoteText"/>
      <w:jc w:val="center"/>
      <w:rPr>
        <w:b/>
        <w:bCs/>
      </w:rPr>
    </w:pPr>
    <w:r w:rsidRPr="004F2D4E">
      <w:rPr>
        <w:b/>
        <w:bCs/>
      </w:rPr>
      <w:t>IRB Number IRB00003</w:t>
    </w:r>
    <w:r>
      <w:rPr>
        <w:b/>
        <w:bCs/>
      </w:rPr>
      <w:t>905</w:t>
    </w:r>
    <w:r w:rsidRPr="004F2D4E">
      <w:rPr>
        <w:b/>
        <w:bCs/>
      </w:rPr>
      <w:t xml:space="preserve"> FWA00005976</w:t>
    </w:r>
  </w:p>
  <w:p w14:paraId="34F0828B" w14:textId="77777777" w:rsidR="00457AB0" w:rsidRPr="00555D54" w:rsidRDefault="00457AB0" w:rsidP="00457AB0">
    <w:pPr>
      <w:pStyle w:val="Footer"/>
      <w:tabs>
        <w:tab w:val="clear" w:pos="4680"/>
        <w:tab w:val="clear" w:pos="9360"/>
        <w:tab w:val="left" w:pos="5580"/>
      </w:tabs>
      <w:jc w:val="center"/>
      <w:rPr>
        <w:rFonts w:ascii="Times New Roman" w:hAnsi="Times New Roman" w:cs="Times New Roman"/>
        <w:b/>
        <w:sz w:val="20"/>
        <w:szCs w:val="20"/>
      </w:rPr>
    </w:pPr>
    <w:r w:rsidRPr="00555D54">
      <w:rPr>
        <w:rFonts w:ascii="Times New Roman" w:hAnsi="Times New Roman" w:cs="Times New Roman"/>
        <w:sz w:val="20"/>
        <w:szCs w:val="20"/>
      </w:rPr>
      <w:t xml:space="preserve">Email: </w:t>
    </w:r>
    <w:r w:rsidRPr="00555D54">
      <w:rPr>
        <w:rFonts w:ascii="Times New Roman" w:hAnsi="Times New Roman" w:cs="Times New Roman"/>
        <w:b/>
        <w:i/>
        <w:sz w:val="20"/>
        <w:szCs w:val="20"/>
      </w:rPr>
      <w:t>research@health.gov.mw/mohdoccentre@gmail.com</w:t>
    </w:r>
  </w:p>
  <w:p w14:paraId="629BA092" w14:textId="09CCE617" w:rsidR="00457AB0" w:rsidRDefault="00457AB0" w:rsidP="00457AB0">
    <w:pPr>
      <w:pStyle w:val="Footer"/>
      <w:tabs>
        <w:tab w:val="clear" w:pos="4680"/>
        <w:tab w:val="clear" w:pos="9360"/>
        <w:tab w:val="left" w:pos="389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06E96" w14:textId="77777777" w:rsidR="00555D54" w:rsidRDefault="0055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4A969" w14:textId="77777777" w:rsidR="007B1B8D" w:rsidRDefault="007B1B8D" w:rsidP="00457AB0">
      <w:pPr>
        <w:spacing w:after="0" w:line="240" w:lineRule="auto"/>
      </w:pPr>
      <w:r>
        <w:separator/>
      </w:r>
    </w:p>
  </w:footnote>
  <w:footnote w:type="continuationSeparator" w:id="0">
    <w:p w14:paraId="243327E2" w14:textId="77777777" w:rsidR="007B1B8D" w:rsidRDefault="007B1B8D" w:rsidP="00457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1003" w14:textId="77777777" w:rsidR="00555D54" w:rsidRDefault="00555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2483" w14:textId="77777777" w:rsidR="00555D54" w:rsidRDefault="0055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7721" w14:textId="77777777" w:rsidR="00555D54" w:rsidRDefault="0055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15C"/>
    <w:rsid w:val="00026D3E"/>
    <w:rsid w:val="00210526"/>
    <w:rsid w:val="002268F7"/>
    <w:rsid w:val="00261FBD"/>
    <w:rsid w:val="00457AB0"/>
    <w:rsid w:val="004B615C"/>
    <w:rsid w:val="00555D54"/>
    <w:rsid w:val="006075B4"/>
    <w:rsid w:val="007B1B8D"/>
    <w:rsid w:val="00B673EB"/>
    <w:rsid w:val="00BC336F"/>
    <w:rsid w:val="00C43855"/>
    <w:rsid w:val="00C52530"/>
    <w:rsid w:val="00E70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9FE0B"/>
  <w15:chartTrackingRefBased/>
  <w15:docId w15:val="{7541A8E6-C395-4A33-BF8B-31B00984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15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B615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B615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B615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B615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B61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1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1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1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15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B615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B615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B615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B615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B61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1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1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15C"/>
    <w:rPr>
      <w:rFonts w:eastAsiaTheme="majorEastAsia" w:cstheme="majorBidi"/>
      <w:color w:val="272727" w:themeColor="text1" w:themeTint="D8"/>
    </w:rPr>
  </w:style>
  <w:style w:type="paragraph" w:styleId="Title">
    <w:name w:val="Title"/>
    <w:basedOn w:val="Normal"/>
    <w:next w:val="Normal"/>
    <w:link w:val="TitleChar"/>
    <w:uiPriority w:val="10"/>
    <w:qFormat/>
    <w:rsid w:val="004B6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1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15C"/>
    <w:pPr>
      <w:spacing w:before="160"/>
      <w:jc w:val="center"/>
    </w:pPr>
    <w:rPr>
      <w:i/>
      <w:iCs/>
      <w:color w:val="404040" w:themeColor="text1" w:themeTint="BF"/>
    </w:rPr>
  </w:style>
  <w:style w:type="character" w:customStyle="1" w:styleId="QuoteChar">
    <w:name w:val="Quote Char"/>
    <w:basedOn w:val="DefaultParagraphFont"/>
    <w:link w:val="Quote"/>
    <w:uiPriority w:val="29"/>
    <w:rsid w:val="004B615C"/>
    <w:rPr>
      <w:i/>
      <w:iCs/>
      <w:color w:val="404040" w:themeColor="text1" w:themeTint="BF"/>
    </w:rPr>
  </w:style>
  <w:style w:type="paragraph" w:styleId="ListParagraph">
    <w:name w:val="List Paragraph"/>
    <w:basedOn w:val="Normal"/>
    <w:uiPriority w:val="34"/>
    <w:qFormat/>
    <w:rsid w:val="004B615C"/>
    <w:pPr>
      <w:ind w:left="720"/>
      <w:contextualSpacing/>
    </w:pPr>
  </w:style>
  <w:style w:type="character" w:styleId="IntenseEmphasis">
    <w:name w:val="Intense Emphasis"/>
    <w:basedOn w:val="DefaultParagraphFont"/>
    <w:uiPriority w:val="21"/>
    <w:qFormat/>
    <w:rsid w:val="004B615C"/>
    <w:rPr>
      <w:i/>
      <w:iCs/>
      <w:color w:val="2E74B5" w:themeColor="accent1" w:themeShade="BF"/>
    </w:rPr>
  </w:style>
  <w:style w:type="paragraph" w:styleId="IntenseQuote">
    <w:name w:val="Intense Quote"/>
    <w:basedOn w:val="Normal"/>
    <w:next w:val="Normal"/>
    <w:link w:val="IntenseQuoteChar"/>
    <w:uiPriority w:val="30"/>
    <w:qFormat/>
    <w:rsid w:val="004B615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B615C"/>
    <w:rPr>
      <w:i/>
      <w:iCs/>
      <w:color w:val="2E74B5" w:themeColor="accent1" w:themeShade="BF"/>
    </w:rPr>
  </w:style>
  <w:style w:type="character" w:styleId="IntenseReference">
    <w:name w:val="Intense Reference"/>
    <w:basedOn w:val="DefaultParagraphFont"/>
    <w:uiPriority w:val="32"/>
    <w:qFormat/>
    <w:rsid w:val="004B615C"/>
    <w:rPr>
      <w:b/>
      <w:bCs/>
      <w:smallCaps/>
      <w:color w:val="2E74B5" w:themeColor="accent1" w:themeShade="BF"/>
      <w:spacing w:val="5"/>
    </w:rPr>
  </w:style>
  <w:style w:type="paragraph" w:styleId="Header">
    <w:name w:val="header"/>
    <w:basedOn w:val="Normal"/>
    <w:link w:val="HeaderChar"/>
    <w:uiPriority w:val="99"/>
    <w:unhideWhenUsed/>
    <w:rsid w:val="00457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AB0"/>
  </w:style>
  <w:style w:type="paragraph" w:styleId="Footer">
    <w:name w:val="footer"/>
    <w:basedOn w:val="Normal"/>
    <w:link w:val="FooterChar"/>
    <w:uiPriority w:val="99"/>
    <w:unhideWhenUsed/>
    <w:rsid w:val="00457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AB0"/>
  </w:style>
  <w:style w:type="paragraph" w:styleId="FootnoteText">
    <w:name w:val="footnote text"/>
    <w:basedOn w:val="Normal"/>
    <w:link w:val="FootnoteTextChar"/>
    <w:rsid w:val="00457AB0"/>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457AB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Nyambalo</dc:creator>
  <cp:keywords/>
  <dc:description/>
  <cp:lastModifiedBy>Billy Nyambalo</cp:lastModifiedBy>
  <cp:revision>4</cp:revision>
  <dcterms:created xsi:type="dcterms:W3CDTF">2025-07-31T11:28:00Z</dcterms:created>
  <dcterms:modified xsi:type="dcterms:W3CDTF">2025-08-01T10:01:00Z</dcterms:modified>
</cp:coreProperties>
</file>